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8C11" w14:textId="4B4A7280" w:rsidR="009F7625" w:rsidRDefault="00822A95" w:rsidP="00822A95">
      <w:pPr>
        <w:spacing w:after="0"/>
      </w:pPr>
      <w:r>
        <w:t>August 27, 2021</w:t>
      </w:r>
    </w:p>
    <w:p w14:paraId="02177C4F" w14:textId="1857C242" w:rsidR="00822A95" w:rsidRDefault="00822A95">
      <w:r>
        <w:t>Parent Memo</w:t>
      </w:r>
    </w:p>
    <w:p w14:paraId="39EDFA97" w14:textId="77777777" w:rsidR="00027393" w:rsidRDefault="00027393"/>
    <w:p w14:paraId="70106922" w14:textId="77777777" w:rsidR="00027393" w:rsidRDefault="00027393"/>
    <w:p w14:paraId="79C42861" w14:textId="79B356A8" w:rsidR="00822A95" w:rsidRDefault="00822A95">
      <w:r>
        <w:t>Good afternoon everyone,</w:t>
      </w:r>
    </w:p>
    <w:p w14:paraId="297FB3A5" w14:textId="15791234" w:rsidR="00822A95" w:rsidRDefault="00822A95">
      <w:r>
        <w:t xml:space="preserve">Summer vacation is winding down and preparations are well underway to welcome our students back to school.  Following </w:t>
      </w:r>
      <w:proofErr w:type="gramStart"/>
      <w:r>
        <w:t>are</w:t>
      </w:r>
      <w:proofErr w:type="gramEnd"/>
      <w:r>
        <w:t xml:space="preserve"> a number of items for your information:</w:t>
      </w:r>
    </w:p>
    <w:p w14:paraId="60BC2390" w14:textId="107E6417" w:rsidR="00822A95" w:rsidRDefault="00822A95">
      <w:r>
        <w:t>i)</w:t>
      </w:r>
      <w:r>
        <w:tab/>
        <w:t xml:space="preserve">First day of classes is September 7, </w:t>
      </w:r>
      <w:proofErr w:type="gramStart"/>
      <w:r>
        <w:t>2021;</w:t>
      </w:r>
      <w:proofErr w:type="gramEnd"/>
    </w:p>
    <w:p w14:paraId="275A5E7F" w14:textId="3AB4966D" w:rsidR="00822A95" w:rsidRDefault="00822A95">
      <w:r>
        <w:t>ii)</w:t>
      </w:r>
      <w:r>
        <w:tab/>
        <w:t xml:space="preserve">There will be one bus run for everyone. Information regarding pick up and drop off times is </w:t>
      </w:r>
      <w:r>
        <w:tab/>
        <w:t xml:space="preserve">available on the ASD-W website under the Transportation </w:t>
      </w:r>
      <w:proofErr w:type="gramStart"/>
      <w:r>
        <w:t>tab;</w:t>
      </w:r>
      <w:proofErr w:type="gramEnd"/>
    </w:p>
    <w:p w14:paraId="3A6376BE" w14:textId="03742B8A" w:rsidR="00822A95" w:rsidRDefault="00822A95">
      <w:r>
        <w:t>iii)</w:t>
      </w:r>
      <w:r>
        <w:tab/>
      </w:r>
      <w:r w:rsidRPr="00822A95">
        <w:t>Harvey High School</w:t>
      </w:r>
      <w:r>
        <w:t xml:space="preserve">- buses arrive between </w:t>
      </w:r>
      <w:r w:rsidRPr="00822A95">
        <w:t>8:00AM to 8:15</w:t>
      </w:r>
      <w:r w:rsidR="009E4587">
        <w:t xml:space="preserve"> </w:t>
      </w:r>
      <w:proofErr w:type="spellStart"/>
      <w:r w:rsidR="009E4587">
        <w:t>a.</w:t>
      </w:r>
      <w:proofErr w:type="gramStart"/>
      <w:r w:rsidR="009E4587">
        <w:t>m</w:t>
      </w:r>
      <w:proofErr w:type="spellEnd"/>
      <w:r>
        <w:t>;</w:t>
      </w:r>
      <w:proofErr w:type="gramEnd"/>
    </w:p>
    <w:p w14:paraId="1AB6EE7A" w14:textId="52B8BB98" w:rsidR="007B7B70" w:rsidRPr="007B7B70" w:rsidRDefault="007B7B70">
      <w:r>
        <w:t>iv)</w:t>
      </w:r>
      <w:r>
        <w:tab/>
        <w:t xml:space="preserve">There is </w:t>
      </w:r>
      <w:r w:rsidRPr="007B7B70">
        <w:rPr>
          <w:b/>
          <w:bCs/>
        </w:rPr>
        <w:t>NO</w:t>
      </w:r>
      <w:r>
        <w:rPr>
          <w:b/>
          <w:bCs/>
        </w:rPr>
        <w:t xml:space="preserve"> </w:t>
      </w:r>
      <w:r>
        <w:t xml:space="preserve">staggered start- all students come the first </w:t>
      </w:r>
      <w:proofErr w:type="gramStart"/>
      <w:r>
        <w:t>day;</w:t>
      </w:r>
      <w:proofErr w:type="gramEnd"/>
    </w:p>
    <w:p w14:paraId="677E56C7" w14:textId="14019694" w:rsidR="009E4587" w:rsidRDefault="00822A95">
      <w:r>
        <w:t>v)</w:t>
      </w:r>
      <w:r w:rsidRPr="00822A95">
        <w:tab/>
      </w:r>
      <w:r>
        <w:t>Classes begin- High school</w:t>
      </w:r>
      <w:r w:rsidR="009E4587">
        <w:t xml:space="preserve"> (HS)</w:t>
      </w:r>
      <w:r>
        <w:t xml:space="preserve"> 8:15</w:t>
      </w:r>
      <w:r w:rsidR="009E4587">
        <w:t xml:space="preserve"> </w:t>
      </w:r>
      <w:proofErr w:type="gramStart"/>
      <w:r w:rsidR="009E4587">
        <w:t>a.m. ;</w:t>
      </w:r>
      <w:proofErr w:type="gramEnd"/>
      <w:r w:rsidR="009E4587">
        <w:t xml:space="preserve"> Middle school (MS) 8:27 </w:t>
      </w:r>
      <w:proofErr w:type="spellStart"/>
      <w:r w:rsidR="009E4587">
        <w:t>a.m</w:t>
      </w:r>
      <w:proofErr w:type="spellEnd"/>
      <w:r w:rsidRPr="00822A95">
        <w:tab/>
      </w:r>
    </w:p>
    <w:p w14:paraId="3CFBA3C5" w14:textId="1BFA75DF" w:rsidR="00822A95" w:rsidRDefault="009E4587">
      <w:r>
        <w:t>v</w:t>
      </w:r>
      <w:r w:rsidR="007B7B70">
        <w:t>i</w:t>
      </w:r>
      <w:r>
        <w:t>)</w:t>
      </w:r>
      <w:r>
        <w:tab/>
        <w:t xml:space="preserve">Final dismissal </w:t>
      </w:r>
      <w:r w:rsidR="00822A95" w:rsidRPr="00822A95">
        <w:t>2:55</w:t>
      </w:r>
      <w:r>
        <w:t xml:space="preserve"> </w:t>
      </w:r>
      <w:proofErr w:type="spellStart"/>
      <w:r>
        <w:t>p.</w:t>
      </w:r>
      <w:proofErr w:type="gramStart"/>
      <w:r>
        <w:t>m</w:t>
      </w:r>
      <w:proofErr w:type="spellEnd"/>
      <w:r>
        <w:t>;</w:t>
      </w:r>
      <w:proofErr w:type="gramEnd"/>
    </w:p>
    <w:p w14:paraId="04C5FAB0" w14:textId="7BA1E458" w:rsidR="009E4587" w:rsidRDefault="009E4587">
      <w:r>
        <w:t>v</w:t>
      </w:r>
      <w:r w:rsidR="007B7B70">
        <w:t>i</w:t>
      </w:r>
      <w:r>
        <w:t xml:space="preserve">i)  </w:t>
      </w:r>
      <w:r>
        <w:tab/>
        <w:t>MS Supply List has been attached to this memo email and uploaded to the HHS website.</w:t>
      </w:r>
      <w:r w:rsidR="00027393">
        <w:t xml:space="preserve"> HS </w:t>
      </w:r>
      <w:r w:rsidR="00027393">
        <w:tab/>
        <w:t>students purchase their preferred items.</w:t>
      </w:r>
    </w:p>
    <w:p w14:paraId="500C80D4" w14:textId="766A7719" w:rsidR="009E4587" w:rsidRDefault="009E4587">
      <w:r>
        <w:t>v</w:t>
      </w:r>
      <w:r w:rsidR="007B7B70">
        <w:t>iii</w:t>
      </w:r>
      <w:r>
        <w:t>)</w:t>
      </w:r>
      <w:r>
        <w:tab/>
        <w:t xml:space="preserve">Student fee is $30 per student; $60 for family (maximum) and due on the first day of school. </w:t>
      </w:r>
      <w:r w:rsidR="00027393">
        <w:t xml:space="preserve">For </w:t>
      </w:r>
      <w:r w:rsidR="00027393">
        <w:tab/>
        <w:t xml:space="preserve">alternate arrangements contact C. Collicott.  </w:t>
      </w:r>
      <w:r>
        <w:t>Information for paying on</w:t>
      </w:r>
      <w:r w:rsidR="00027393">
        <w:t>-</w:t>
      </w:r>
      <w:r>
        <w:t xml:space="preserve">line will be forwarded </w:t>
      </w:r>
      <w:r w:rsidR="00027393">
        <w:tab/>
      </w:r>
      <w:r>
        <w:t xml:space="preserve">next </w:t>
      </w:r>
      <w:proofErr w:type="gramStart"/>
      <w:r>
        <w:t>week;</w:t>
      </w:r>
      <w:proofErr w:type="gramEnd"/>
    </w:p>
    <w:p w14:paraId="5C0DECC4" w14:textId="7DA12DB8" w:rsidR="00B26D86" w:rsidRDefault="007B7B70">
      <w:r>
        <w:t>ix</w:t>
      </w:r>
      <w:r w:rsidR="009E4587">
        <w:t>)</w:t>
      </w:r>
      <w:r w:rsidR="009E4587">
        <w:tab/>
      </w:r>
      <w:r w:rsidR="00B26D86">
        <w:t xml:space="preserve">Healthy and Safe Schools document uploaded to HHS website- outlines CCOVID measures for </w:t>
      </w:r>
      <w:r w:rsidR="00B26D86">
        <w:tab/>
        <w:t>students and staff. An example- masks required on buses and all common areas at all times.</w:t>
      </w:r>
    </w:p>
    <w:p w14:paraId="4551AD20" w14:textId="2310BE06" w:rsidR="00B26D86" w:rsidRDefault="007B7B70">
      <w:r>
        <w:t>x</w:t>
      </w:r>
      <w:r w:rsidR="00B26D86">
        <w:t>)</w:t>
      </w:r>
      <w:r w:rsidR="00B26D86">
        <w:tab/>
        <w:t xml:space="preserve">Cafeteria is to be operational- details will be forwarded once </w:t>
      </w:r>
      <w:proofErr w:type="gramStart"/>
      <w:r w:rsidR="00B26D86">
        <w:t>received;</w:t>
      </w:r>
      <w:proofErr w:type="gramEnd"/>
    </w:p>
    <w:p w14:paraId="60D9C791" w14:textId="6DCD7644" w:rsidR="007B7B70" w:rsidRDefault="007B7B70">
      <w:r>
        <w:t>xi)</w:t>
      </w:r>
      <w:r>
        <w:tab/>
        <w:t xml:space="preserve">Visitors to school by appointment </w:t>
      </w:r>
      <w:proofErr w:type="gramStart"/>
      <w:r>
        <w:t>only;</w:t>
      </w:r>
      <w:proofErr w:type="gramEnd"/>
    </w:p>
    <w:p w14:paraId="02CA26A6" w14:textId="0CC1FB55" w:rsidR="007B7B70" w:rsidRDefault="007B7B70">
      <w:r>
        <w:t>xii)</w:t>
      </w:r>
      <w:r>
        <w:tab/>
        <w:t>Schedules on website.</w:t>
      </w:r>
    </w:p>
    <w:p w14:paraId="1297226D" w14:textId="6CE6D246" w:rsidR="00027393" w:rsidRDefault="00027393">
      <w:r>
        <w:t>xiii)</w:t>
      </w:r>
      <w:r>
        <w:tab/>
        <w:t xml:space="preserve">Students from grades 9-12 will need an electronic device. Information for the government’s </w:t>
      </w:r>
      <w:r>
        <w:tab/>
        <w:t xml:space="preserve">subsidy program is available on-line. Search NB Laptop Subsidy Program. Should at home </w:t>
      </w:r>
      <w:r>
        <w:tab/>
        <w:t xml:space="preserve">learning become necessary, a device will be required. As well, many classes use technology on a </w:t>
      </w:r>
      <w:r>
        <w:tab/>
        <w:t>regular basis. If you need to discuss this, please contact me directly.</w:t>
      </w:r>
    </w:p>
    <w:p w14:paraId="481F1E18" w14:textId="4BFA793D" w:rsidR="00027393" w:rsidRDefault="00027393">
      <w:r>
        <w:t xml:space="preserve">If there are other questions, please email me at </w:t>
      </w:r>
      <w:hyperlink r:id="rId4" w:history="1">
        <w:r w:rsidRPr="008605A2">
          <w:rPr>
            <w:rStyle w:val="Hyperlink"/>
          </w:rPr>
          <w:t>crysta.collcott@nbed.nb.ca</w:t>
        </w:r>
      </w:hyperlink>
      <w:r>
        <w:t xml:space="preserve">. </w:t>
      </w:r>
    </w:p>
    <w:p w14:paraId="35D6E0BE" w14:textId="625C113B" w:rsidR="00822A95" w:rsidRDefault="00527FB3">
      <w:r>
        <w:t xml:space="preserve">I look forward to a great year. </w:t>
      </w:r>
    </w:p>
    <w:sectPr w:rsidR="00822A95" w:rsidSect="0053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FA"/>
    <w:rsid w:val="00027393"/>
    <w:rsid w:val="002B5EFA"/>
    <w:rsid w:val="003A68DD"/>
    <w:rsid w:val="00527FB3"/>
    <w:rsid w:val="00534163"/>
    <w:rsid w:val="007B7B70"/>
    <w:rsid w:val="00822A95"/>
    <w:rsid w:val="009E4587"/>
    <w:rsid w:val="009F7625"/>
    <w:rsid w:val="00B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7F1A"/>
  <w15:chartTrackingRefBased/>
  <w15:docId w15:val="{35FCA6FF-EAC1-47E5-9409-202F9409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ysta.collcott@nbed.nb.c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C5CCD-E514-4CAD-AB50-CC9D338BE161}"/>
</file>

<file path=customXml/itemProps2.xml><?xml version="1.0" encoding="utf-8"?>
<ds:datastoreItem xmlns:ds="http://schemas.openxmlformats.org/officeDocument/2006/customXml" ds:itemID="{55A63CF1-267A-49B6-B635-1ED58E391BF8}"/>
</file>

<file path=customXml/itemProps3.xml><?xml version="1.0" encoding="utf-8"?>
<ds:datastoreItem xmlns:ds="http://schemas.openxmlformats.org/officeDocument/2006/customXml" ds:itemID="{0176B1C3-BE90-47F1-A52D-09A7D8A1C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Collicott, Crysta (ASD-W)</dc:creator>
  <cp:keywords/>
  <dc:description/>
  <cp:lastModifiedBy>Collicott, Crysta (ASD-W)</cp:lastModifiedBy>
  <cp:revision>4</cp:revision>
  <dcterms:created xsi:type="dcterms:W3CDTF">2021-08-27T17:41:00Z</dcterms:created>
  <dcterms:modified xsi:type="dcterms:W3CDTF">2021-08-27T18:23:00Z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